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  <w:noProof/>
          <w:lang w:eastAsia="zh-TW"/>
        </w:rPr>
        <w:drawing>
          <wp:inline distT="0" distB="0" distL="0" distR="0">
            <wp:extent cx="581025" cy="7143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D73" w:rsidRPr="00F85884" w:rsidRDefault="001B1D73" w:rsidP="001B1D73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1B1D73" w:rsidRPr="00F85884" w:rsidRDefault="001B1D73" w:rsidP="001B1D73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1B1D73" w:rsidRPr="00F85884" w:rsidRDefault="001B1D73" w:rsidP="001B1D73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1B1D73" w:rsidRPr="00F85884" w:rsidRDefault="001B1D73" w:rsidP="001B1D73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1B1D73" w:rsidRPr="00F85884" w:rsidTr="008F05DD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C17D1" w:rsidRPr="00F85884" w:rsidRDefault="00C9626D" w:rsidP="000C17D1">
            <w:pPr>
              <w:jc w:val="center"/>
              <w:rPr>
                <w:rFonts w:asciiTheme="minorBidi" w:hAnsiTheme="minorBidi" w:cstheme="minorBidi"/>
                <w:b/>
              </w:rPr>
            </w:pPr>
            <w:r w:rsidRPr="00F85884">
              <w:rPr>
                <w:rFonts w:asciiTheme="minorBidi" w:hAnsiTheme="minorBidi" w:cstheme="minorBidi"/>
                <w:b/>
              </w:rPr>
              <w:t xml:space="preserve"> </w:t>
            </w:r>
            <w:r w:rsidR="000C17D1" w:rsidRPr="00F85884">
              <w:rPr>
                <w:rFonts w:asciiTheme="minorBidi" w:hAnsiTheme="minorBidi" w:cstheme="minorBidi"/>
                <w:b/>
              </w:rPr>
              <w:t xml:space="preserve">ПОСТАНОВЛЕНИЕ </w:t>
            </w:r>
          </w:p>
          <w:p w:rsidR="001B1D73" w:rsidRPr="00F85884" w:rsidRDefault="001B1D73" w:rsidP="001B1D73">
            <w:pPr>
              <w:pStyle w:val="a3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</w:tbl>
    <w:p w:rsidR="001B1D73" w:rsidRPr="00F85884" w:rsidRDefault="004B4DEE" w:rsidP="001B1D73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от   </w:t>
      </w:r>
      <w:r w:rsidR="00F85884" w:rsidRPr="00F85884">
        <w:rPr>
          <w:rFonts w:asciiTheme="minorBidi" w:hAnsiTheme="minorBidi" w:cstheme="minorBidi"/>
        </w:rPr>
        <w:t>12 января</w:t>
      </w:r>
      <w:r w:rsidR="00BA2E84" w:rsidRPr="00F85884">
        <w:rPr>
          <w:rFonts w:asciiTheme="minorBidi" w:hAnsiTheme="minorBidi" w:cstheme="minorBidi"/>
        </w:rPr>
        <w:t xml:space="preserve"> </w:t>
      </w:r>
      <w:r w:rsidR="00F85884" w:rsidRPr="00F85884">
        <w:rPr>
          <w:rFonts w:asciiTheme="minorBidi" w:hAnsiTheme="minorBidi" w:cstheme="minorBidi"/>
        </w:rPr>
        <w:t xml:space="preserve">   2017</w:t>
      </w:r>
      <w:r w:rsidR="001B1D73" w:rsidRPr="00F85884">
        <w:rPr>
          <w:rFonts w:asciiTheme="minorBidi" w:hAnsiTheme="minorBidi" w:cstheme="minorBidi"/>
        </w:rPr>
        <w:t xml:space="preserve">                                       </w:t>
      </w:r>
      <w:r w:rsidR="00F85884" w:rsidRPr="00F85884">
        <w:rPr>
          <w:rFonts w:asciiTheme="minorBidi" w:hAnsiTheme="minorBidi" w:cstheme="minorBidi"/>
        </w:rPr>
        <w:t xml:space="preserve">                              №</w:t>
      </w:r>
      <w:r w:rsidR="005D7942" w:rsidRPr="00F85884">
        <w:rPr>
          <w:rFonts w:asciiTheme="minorBidi" w:hAnsiTheme="minorBidi" w:cstheme="minorBidi"/>
        </w:rPr>
        <w:t>3</w:t>
      </w:r>
    </w:p>
    <w:p w:rsidR="000C17D1" w:rsidRPr="00F85884" w:rsidRDefault="000C17D1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F85884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 </w:t>
      </w:r>
      <w:proofErr w:type="gramStart"/>
      <w:r w:rsidRPr="00F85884">
        <w:rPr>
          <w:rFonts w:asciiTheme="minorBidi" w:hAnsiTheme="minorBidi" w:cstheme="minorBidi"/>
        </w:rPr>
        <w:t>внесении  изменений</w:t>
      </w:r>
      <w:proofErr w:type="gramEnd"/>
      <w:r w:rsidRPr="00F85884">
        <w:rPr>
          <w:rFonts w:asciiTheme="minorBidi" w:hAnsiTheme="minorBidi" w:cstheme="minorBidi"/>
        </w:rPr>
        <w:t xml:space="preserve"> в постановление администрации  Верхнекурмоярского сельского поселения Котельниковского муниципального района  Волгоградской области от 19.03.2012г. №  11  «Об утверждении Перечня муниципальных услуг Верхнекурмоярского 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</w:t>
      </w:r>
      <w:r w:rsidR="00F85884">
        <w:rPr>
          <w:rFonts w:asciiTheme="minorBidi" w:hAnsiTheme="minorBidi" w:cstheme="minorBidi"/>
        </w:rPr>
        <w:t>иковского</w:t>
      </w:r>
      <w:proofErr w:type="spellEnd"/>
      <w:r w:rsidR="00F85884">
        <w:rPr>
          <w:rFonts w:asciiTheme="minorBidi" w:hAnsiTheme="minorBidi" w:cstheme="minorBidi"/>
        </w:rPr>
        <w:t xml:space="preserve"> муниципального </w:t>
      </w:r>
      <w:r w:rsidRPr="00F85884">
        <w:rPr>
          <w:rFonts w:asciiTheme="minorBidi" w:hAnsiTheme="minorBidi" w:cstheme="minorBidi"/>
        </w:rPr>
        <w:t>района Волгоградской области»</w:t>
      </w: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0C17D1" w:rsidP="001B1D73">
      <w:pPr>
        <w:autoSpaceDE w:val="0"/>
        <w:autoSpaceDN w:val="0"/>
        <w:adjustRightInd w:val="0"/>
        <w:rPr>
          <w:rFonts w:asciiTheme="minorBidi" w:eastAsiaTheme="minorHAnsi" w:hAnsiTheme="minorBidi" w:cstheme="minorBidi"/>
          <w:lang w:eastAsia="en-US"/>
        </w:rPr>
      </w:pPr>
      <w:r w:rsidRPr="00F85884">
        <w:rPr>
          <w:rFonts w:asciiTheme="minorBidi" w:hAnsiTheme="minorBidi" w:cstheme="minorBidi"/>
        </w:rPr>
        <w:t xml:space="preserve">     </w:t>
      </w:r>
      <w:r w:rsidR="001B1D73" w:rsidRPr="00F85884">
        <w:rPr>
          <w:rFonts w:asciiTheme="minorBidi" w:hAnsiTheme="minorBidi" w:cstheme="minorBidi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</w:t>
      </w:r>
      <w:r w:rsidR="009F2F69" w:rsidRPr="00F85884">
        <w:rPr>
          <w:rFonts w:asciiTheme="minorBidi" w:hAnsiTheme="minorBidi" w:cstheme="minorBidi"/>
        </w:rPr>
        <w:t>ципальных услуг»</w:t>
      </w:r>
      <w:r w:rsidR="001B1D73" w:rsidRPr="00F85884">
        <w:rPr>
          <w:rFonts w:asciiTheme="minorBidi" w:hAnsiTheme="minorBidi" w:cstheme="minorBidi"/>
        </w:rPr>
        <w:t xml:space="preserve">, Уставом </w:t>
      </w:r>
      <w:proofErr w:type="gramStart"/>
      <w:r w:rsidR="001B1D73" w:rsidRPr="00F85884">
        <w:rPr>
          <w:rFonts w:asciiTheme="minorBidi" w:hAnsiTheme="minorBidi" w:cstheme="minorBidi"/>
        </w:rPr>
        <w:t>Верхнекурмоярского  сельского</w:t>
      </w:r>
      <w:proofErr w:type="gramEnd"/>
      <w:r w:rsidR="001B1D73" w:rsidRPr="00F85884">
        <w:rPr>
          <w:rFonts w:asciiTheme="minorBidi" w:hAnsiTheme="minorBidi" w:cstheme="minorBidi"/>
        </w:rPr>
        <w:t xml:space="preserve"> поселения Котельниковского муниципального района Волгоградской области, администрация Верхнекурмоярского  сельского поселения Котельниковского муниципального района Волгоградской области  постановляет:</w:t>
      </w:r>
    </w:p>
    <w:p w:rsidR="001B1D73" w:rsidRPr="00F85884" w:rsidRDefault="001B1D73" w:rsidP="001B1D73">
      <w:pPr>
        <w:ind w:firstLine="540"/>
        <w:rPr>
          <w:rFonts w:asciiTheme="minorBidi" w:hAnsiTheme="minorBidi" w:cstheme="minorBidi"/>
          <w:lang w:eastAsia="en-US"/>
        </w:rPr>
      </w:pPr>
      <w:r w:rsidRPr="00F85884">
        <w:rPr>
          <w:rFonts w:asciiTheme="minorBidi" w:hAnsiTheme="minorBidi" w:cstheme="minorBidi"/>
        </w:rPr>
        <w:t xml:space="preserve">1.Приложение </w:t>
      </w:r>
      <w:proofErr w:type="gramStart"/>
      <w:r w:rsidRPr="00F85884">
        <w:rPr>
          <w:rFonts w:asciiTheme="minorBidi" w:hAnsiTheme="minorBidi" w:cstheme="minorBidi"/>
        </w:rPr>
        <w:t>к  постановлению</w:t>
      </w:r>
      <w:proofErr w:type="gramEnd"/>
      <w:r w:rsidRPr="00F85884">
        <w:rPr>
          <w:rFonts w:asciiTheme="minorBidi" w:hAnsiTheme="minorBidi" w:cstheme="minorBidi"/>
        </w:rPr>
        <w:t xml:space="preserve"> администрации  Верхнекурмоярского сельского поселения Котельниковского муниципального района Волгоградской области от 19.03.2012г. №11 «Об утверждении Перечня муниципальных услуг Верхнекурмоярского  сельского поселения Котельниковского муниципального района Волгоградской области</w:t>
      </w:r>
      <w:r w:rsidRPr="00F85884">
        <w:rPr>
          <w:rFonts w:asciiTheme="minorBidi" w:hAnsiTheme="minorBidi" w:cstheme="minorBidi"/>
          <w:lang w:eastAsia="en-US"/>
        </w:rPr>
        <w:t>» изложить в новой р</w:t>
      </w:r>
      <w:r w:rsidR="002176E6" w:rsidRPr="00F85884">
        <w:rPr>
          <w:rFonts w:asciiTheme="minorBidi" w:hAnsiTheme="minorBidi" w:cstheme="minorBidi"/>
          <w:lang w:eastAsia="en-US"/>
        </w:rPr>
        <w:t>едакции, согласно приложению.</w:t>
      </w:r>
    </w:p>
    <w:p w:rsidR="001B1D73" w:rsidRPr="00F85884" w:rsidRDefault="009F2F69" w:rsidP="009F2F69">
      <w:pPr>
        <w:ind w:firstLine="540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  <w:lang w:eastAsia="en-US"/>
        </w:rPr>
        <w:t xml:space="preserve"> </w:t>
      </w:r>
      <w:r w:rsidRPr="00F85884">
        <w:rPr>
          <w:rFonts w:asciiTheme="minorBidi" w:hAnsiTheme="minorBidi" w:cstheme="minorBidi"/>
        </w:rPr>
        <w:t>2</w:t>
      </w:r>
      <w:r w:rsidR="001B1D73" w:rsidRPr="00F85884">
        <w:rPr>
          <w:rFonts w:asciiTheme="minorBidi" w:hAnsiTheme="minorBidi" w:cstheme="minorBidi"/>
        </w:rPr>
        <w:t xml:space="preserve">. Настоящее постановление вступает в законную силу со дня его официального обнародования. </w:t>
      </w:r>
    </w:p>
    <w:p w:rsidR="001B1D73" w:rsidRPr="00F85884" w:rsidRDefault="001B1D73" w:rsidP="001B1D73">
      <w:pPr>
        <w:ind w:firstLine="540"/>
        <w:jc w:val="both"/>
        <w:rPr>
          <w:rFonts w:asciiTheme="minorBidi" w:hAnsiTheme="minorBidi" w:cstheme="minorBidi"/>
        </w:rPr>
      </w:pPr>
    </w:p>
    <w:p w:rsidR="009F2F69" w:rsidRPr="00F85884" w:rsidRDefault="009F2F69" w:rsidP="001B1D73">
      <w:pPr>
        <w:ind w:firstLine="540"/>
        <w:jc w:val="both"/>
        <w:rPr>
          <w:rFonts w:asciiTheme="minorBidi" w:hAnsiTheme="minorBidi" w:cstheme="minorBidi"/>
        </w:rPr>
      </w:pPr>
    </w:p>
    <w:p w:rsidR="009F2F69" w:rsidRPr="00F85884" w:rsidRDefault="009F2F69" w:rsidP="001B1D73">
      <w:pPr>
        <w:ind w:firstLine="540"/>
        <w:jc w:val="both"/>
        <w:rPr>
          <w:rFonts w:asciiTheme="minorBidi" w:hAnsiTheme="minorBidi" w:cstheme="minorBidi"/>
        </w:rPr>
      </w:pPr>
    </w:p>
    <w:p w:rsidR="009F2F69" w:rsidRPr="00F85884" w:rsidRDefault="009F2F69" w:rsidP="001B1D73">
      <w:pPr>
        <w:ind w:firstLine="540"/>
        <w:jc w:val="both"/>
        <w:rPr>
          <w:rFonts w:asciiTheme="minorBidi" w:hAnsiTheme="minorBidi" w:cstheme="minorBidi"/>
        </w:rPr>
      </w:pPr>
    </w:p>
    <w:p w:rsidR="009F2F69" w:rsidRPr="00F85884" w:rsidRDefault="009F2F69" w:rsidP="001B1D73">
      <w:pPr>
        <w:ind w:firstLine="540"/>
        <w:jc w:val="both"/>
        <w:rPr>
          <w:rFonts w:asciiTheme="minorBidi" w:hAnsiTheme="minorBidi" w:cstheme="minorBidi"/>
        </w:rPr>
      </w:pPr>
    </w:p>
    <w:p w:rsidR="009F2F69" w:rsidRPr="00F85884" w:rsidRDefault="009F2F69" w:rsidP="001B1D73">
      <w:pPr>
        <w:ind w:firstLine="540"/>
        <w:jc w:val="both"/>
        <w:rPr>
          <w:rFonts w:asciiTheme="minorBidi" w:hAnsiTheme="minorBidi" w:cstheme="minorBidi"/>
        </w:rPr>
      </w:pPr>
    </w:p>
    <w:p w:rsidR="009F2F69" w:rsidRPr="00F85884" w:rsidRDefault="009F2F69" w:rsidP="001B1D73">
      <w:pPr>
        <w:ind w:firstLine="540"/>
        <w:jc w:val="both"/>
        <w:rPr>
          <w:rFonts w:asciiTheme="minorBidi" w:hAnsiTheme="minorBidi" w:cstheme="minorBidi"/>
        </w:rPr>
      </w:pPr>
    </w:p>
    <w:p w:rsidR="001B1D73" w:rsidRPr="00F85884" w:rsidRDefault="001B1D73" w:rsidP="001B1D73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>Глава Верхнекурмоярского</w:t>
      </w:r>
    </w:p>
    <w:p w:rsidR="001B1D73" w:rsidRPr="00F85884" w:rsidRDefault="001B1D73" w:rsidP="001B1D73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>сельского поселения                                           А.С.Мельников</w:t>
      </w:r>
      <w:r w:rsidR="004B4DEE" w:rsidRPr="00F85884">
        <w:rPr>
          <w:rFonts w:asciiTheme="minorBidi" w:hAnsiTheme="minorBidi" w:cstheme="minorBidi"/>
        </w:rPr>
        <w:t xml:space="preserve"> </w:t>
      </w:r>
    </w:p>
    <w:p w:rsidR="004B4DEE" w:rsidRPr="00F85884" w:rsidRDefault="004B4DEE" w:rsidP="001B1D73">
      <w:pPr>
        <w:ind w:firstLine="540"/>
        <w:jc w:val="both"/>
        <w:rPr>
          <w:rFonts w:asciiTheme="minorBidi" w:hAnsiTheme="minorBidi" w:cstheme="minorBidi"/>
        </w:rPr>
      </w:pPr>
    </w:p>
    <w:p w:rsidR="004B4DEE" w:rsidRPr="00F85884" w:rsidRDefault="004B4DEE" w:rsidP="001B1D73">
      <w:pPr>
        <w:ind w:firstLine="540"/>
        <w:jc w:val="both"/>
        <w:rPr>
          <w:rFonts w:asciiTheme="minorBidi" w:hAnsiTheme="minorBidi" w:cstheme="minorBidi"/>
        </w:rPr>
      </w:pPr>
    </w:p>
    <w:p w:rsidR="004B4DEE" w:rsidRPr="00F85884" w:rsidRDefault="004B4DEE" w:rsidP="001B1D73">
      <w:pPr>
        <w:ind w:firstLine="540"/>
        <w:jc w:val="both"/>
        <w:rPr>
          <w:rFonts w:asciiTheme="minorBidi" w:hAnsiTheme="minorBidi" w:cstheme="minorBidi"/>
        </w:rPr>
      </w:pPr>
    </w:p>
    <w:p w:rsidR="004B4DEE" w:rsidRPr="00F85884" w:rsidRDefault="004B4DEE" w:rsidP="001B1D73">
      <w:pPr>
        <w:ind w:firstLine="540"/>
        <w:jc w:val="both"/>
        <w:rPr>
          <w:rFonts w:asciiTheme="minorBidi" w:hAnsiTheme="minorBidi" w:cstheme="minorBidi"/>
        </w:rPr>
      </w:pPr>
    </w:p>
    <w:p w:rsidR="00BA2E84" w:rsidRPr="00F85884" w:rsidRDefault="00BA2E84" w:rsidP="001B1D73">
      <w:pPr>
        <w:ind w:firstLine="540"/>
        <w:jc w:val="both"/>
        <w:rPr>
          <w:rFonts w:asciiTheme="minorBidi" w:hAnsiTheme="minorBidi" w:cstheme="minorBidi"/>
        </w:rPr>
      </w:pPr>
    </w:p>
    <w:p w:rsidR="00F85884" w:rsidRDefault="00F85884" w:rsidP="001B1D73">
      <w:pPr>
        <w:jc w:val="right"/>
        <w:rPr>
          <w:rFonts w:asciiTheme="minorBidi" w:hAnsiTheme="minorBidi" w:cstheme="minorBidi"/>
        </w:rPr>
      </w:pPr>
    </w:p>
    <w:p w:rsidR="00F85884" w:rsidRDefault="00F85884" w:rsidP="001B1D73">
      <w:pPr>
        <w:jc w:val="right"/>
        <w:rPr>
          <w:rFonts w:asciiTheme="minorBidi" w:hAnsiTheme="minorBidi" w:cstheme="minorBidi"/>
        </w:rPr>
      </w:pPr>
    </w:p>
    <w:p w:rsidR="00F85884" w:rsidRDefault="00F85884" w:rsidP="001B1D73">
      <w:pPr>
        <w:jc w:val="right"/>
        <w:rPr>
          <w:rFonts w:asciiTheme="minorBidi" w:hAnsiTheme="minorBidi" w:cstheme="minorBidi"/>
        </w:rPr>
      </w:pPr>
    </w:p>
    <w:p w:rsidR="00F85884" w:rsidRDefault="00F85884" w:rsidP="001B1D73">
      <w:pPr>
        <w:jc w:val="right"/>
        <w:rPr>
          <w:rFonts w:asciiTheme="minorBidi" w:hAnsiTheme="minorBidi" w:cstheme="minorBidi"/>
          <w:sz w:val="20"/>
          <w:szCs w:val="20"/>
        </w:rPr>
      </w:pPr>
    </w:p>
    <w:p w:rsidR="001B1D73" w:rsidRPr="00F85884" w:rsidRDefault="002176E6" w:rsidP="001B1D73">
      <w:pPr>
        <w:jc w:val="right"/>
        <w:rPr>
          <w:rFonts w:asciiTheme="minorBidi" w:hAnsiTheme="minorBidi" w:cstheme="minorBidi"/>
          <w:sz w:val="20"/>
          <w:szCs w:val="20"/>
        </w:rPr>
      </w:pPr>
      <w:r w:rsidRPr="00F85884">
        <w:rPr>
          <w:rFonts w:asciiTheme="minorBidi" w:hAnsiTheme="minorBidi" w:cstheme="minorBidi"/>
          <w:sz w:val="20"/>
          <w:szCs w:val="20"/>
        </w:rPr>
        <w:lastRenderedPageBreak/>
        <w:t>У</w:t>
      </w:r>
      <w:r w:rsidR="007105C1" w:rsidRPr="00F85884">
        <w:rPr>
          <w:rFonts w:asciiTheme="minorBidi" w:hAnsiTheme="minorBidi" w:cstheme="minorBidi"/>
          <w:sz w:val="20"/>
          <w:szCs w:val="20"/>
        </w:rPr>
        <w:t>твержден</w:t>
      </w:r>
      <w:r w:rsidR="001B1D73" w:rsidRPr="00F85884">
        <w:rPr>
          <w:rFonts w:asciiTheme="minorBidi" w:hAnsiTheme="minorBidi" w:cstheme="minorBidi"/>
          <w:sz w:val="20"/>
          <w:szCs w:val="20"/>
        </w:rPr>
        <w:t xml:space="preserve"> </w:t>
      </w:r>
    </w:p>
    <w:p w:rsidR="001B1D73" w:rsidRPr="00F85884" w:rsidRDefault="001B1D73" w:rsidP="001B1D73">
      <w:pPr>
        <w:jc w:val="right"/>
        <w:rPr>
          <w:rFonts w:asciiTheme="minorBidi" w:hAnsiTheme="minorBidi" w:cstheme="minorBidi"/>
          <w:sz w:val="20"/>
          <w:szCs w:val="20"/>
        </w:rPr>
      </w:pPr>
      <w:r w:rsidRPr="00F85884">
        <w:rPr>
          <w:rFonts w:asciiTheme="minorBidi" w:hAnsiTheme="minorBidi" w:cstheme="minorBidi"/>
          <w:sz w:val="20"/>
          <w:szCs w:val="20"/>
        </w:rPr>
        <w:t xml:space="preserve">постановлением </w:t>
      </w:r>
    </w:p>
    <w:p w:rsidR="001B1D73" w:rsidRPr="00F85884" w:rsidRDefault="001B1D73" w:rsidP="001B1D73">
      <w:pPr>
        <w:jc w:val="right"/>
        <w:rPr>
          <w:rFonts w:asciiTheme="minorBidi" w:hAnsiTheme="minorBidi" w:cstheme="minorBidi"/>
          <w:sz w:val="20"/>
          <w:szCs w:val="20"/>
        </w:rPr>
      </w:pPr>
      <w:r w:rsidRPr="00F85884">
        <w:rPr>
          <w:rFonts w:asciiTheme="minorBidi" w:hAnsiTheme="minorBidi" w:cstheme="minorBidi"/>
          <w:sz w:val="20"/>
          <w:szCs w:val="20"/>
        </w:rPr>
        <w:t>администрации</w:t>
      </w:r>
    </w:p>
    <w:p w:rsidR="001B1D73" w:rsidRPr="00F85884" w:rsidRDefault="001B1D73" w:rsidP="001B1D73">
      <w:pPr>
        <w:jc w:val="right"/>
        <w:rPr>
          <w:rFonts w:asciiTheme="minorBidi" w:hAnsiTheme="minorBidi" w:cstheme="minorBidi"/>
          <w:sz w:val="20"/>
          <w:szCs w:val="20"/>
        </w:rPr>
      </w:pPr>
      <w:r w:rsidRPr="00F85884">
        <w:rPr>
          <w:rFonts w:asciiTheme="minorBidi" w:hAnsiTheme="minorBidi" w:cstheme="minorBidi"/>
          <w:sz w:val="20"/>
          <w:szCs w:val="20"/>
        </w:rPr>
        <w:t xml:space="preserve"> Верхнекурмоярского</w:t>
      </w:r>
    </w:p>
    <w:p w:rsidR="001B1D73" w:rsidRPr="00F85884" w:rsidRDefault="001B1D73" w:rsidP="001B1D73">
      <w:pPr>
        <w:jc w:val="right"/>
        <w:rPr>
          <w:rFonts w:asciiTheme="minorBidi" w:hAnsiTheme="minorBidi" w:cstheme="minorBidi"/>
          <w:sz w:val="20"/>
          <w:szCs w:val="20"/>
        </w:rPr>
      </w:pPr>
      <w:r w:rsidRPr="00F85884">
        <w:rPr>
          <w:rFonts w:asciiTheme="minorBidi" w:hAnsiTheme="minorBidi" w:cstheme="minorBidi"/>
          <w:sz w:val="20"/>
          <w:szCs w:val="20"/>
        </w:rPr>
        <w:t xml:space="preserve"> сельского поселения</w:t>
      </w:r>
    </w:p>
    <w:p w:rsidR="001B1D73" w:rsidRPr="00F85884" w:rsidRDefault="001B1D73" w:rsidP="001B1D73">
      <w:pPr>
        <w:jc w:val="right"/>
        <w:rPr>
          <w:rFonts w:asciiTheme="minorBidi" w:hAnsiTheme="minorBidi" w:cstheme="minorBidi"/>
          <w:sz w:val="20"/>
          <w:szCs w:val="20"/>
        </w:rPr>
      </w:pPr>
      <w:r w:rsidRPr="00F85884">
        <w:rPr>
          <w:rFonts w:asciiTheme="minorBidi" w:hAnsiTheme="minorBidi" w:cstheme="minorBidi"/>
          <w:sz w:val="20"/>
          <w:szCs w:val="20"/>
        </w:rPr>
        <w:t>Котельниковского</w:t>
      </w:r>
    </w:p>
    <w:p w:rsidR="001B1D73" w:rsidRPr="00F85884" w:rsidRDefault="001B1D73" w:rsidP="001B1D73">
      <w:pPr>
        <w:jc w:val="right"/>
        <w:rPr>
          <w:rFonts w:asciiTheme="minorBidi" w:hAnsiTheme="minorBidi" w:cstheme="minorBidi"/>
          <w:sz w:val="20"/>
          <w:szCs w:val="20"/>
        </w:rPr>
      </w:pPr>
      <w:r w:rsidRPr="00F85884">
        <w:rPr>
          <w:rFonts w:asciiTheme="minorBidi" w:hAnsiTheme="minorBidi" w:cstheme="minorBidi"/>
          <w:sz w:val="20"/>
          <w:szCs w:val="20"/>
        </w:rPr>
        <w:t>муниципального района</w:t>
      </w:r>
    </w:p>
    <w:p w:rsidR="001B1D73" w:rsidRPr="00F85884" w:rsidRDefault="001B1D73" w:rsidP="001B1D73">
      <w:pPr>
        <w:jc w:val="right"/>
        <w:rPr>
          <w:rFonts w:asciiTheme="minorBidi" w:hAnsiTheme="minorBidi" w:cstheme="minorBidi"/>
          <w:sz w:val="20"/>
          <w:szCs w:val="20"/>
        </w:rPr>
      </w:pPr>
      <w:r w:rsidRPr="00F85884">
        <w:rPr>
          <w:rFonts w:asciiTheme="minorBidi" w:hAnsiTheme="minorBidi" w:cstheme="minorBidi"/>
          <w:sz w:val="20"/>
          <w:szCs w:val="20"/>
        </w:rPr>
        <w:t>Волгоградской области</w:t>
      </w:r>
    </w:p>
    <w:p w:rsidR="001B1D73" w:rsidRPr="00F85884" w:rsidRDefault="001B1D73" w:rsidP="001B1D73">
      <w:pPr>
        <w:jc w:val="center"/>
        <w:rPr>
          <w:rFonts w:asciiTheme="minorBidi" w:hAnsiTheme="minorBidi" w:cstheme="minorBidi"/>
          <w:sz w:val="20"/>
          <w:szCs w:val="20"/>
        </w:rPr>
      </w:pPr>
      <w:r w:rsidRPr="00F85884">
        <w:rPr>
          <w:rFonts w:asciiTheme="minorBidi" w:hAnsiTheme="minorBidi" w:cstheme="minorBidi"/>
          <w:sz w:val="20"/>
          <w:szCs w:val="20"/>
        </w:rPr>
        <w:t xml:space="preserve">                                                                                            </w:t>
      </w:r>
      <w:r w:rsidR="00F85884" w:rsidRPr="00F85884">
        <w:rPr>
          <w:rFonts w:asciiTheme="minorBidi" w:hAnsiTheme="minorBidi" w:cstheme="minorBidi"/>
          <w:sz w:val="20"/>
          <w:szCs w:val="20"/>
        </w:rPr>
        <w:t xml:space="preserve">       </w:t>
      </w:r>
      <w:r w:rsidR="00F85884">
        <w:rPr>
          <w:rFonts w:asciiTheme="minorBidi" w:hAnsiTheme="minorBidi" w:cstheme="minorBidi"/>
          <w:sz w:val="20"/>
          <w:szCs w:val="20"/>
        </w:rPr>
        <w:t xml:space="preserve">                     </w:t>
      </w:r>
      <w:proofErr w:type="gramStart"/>
      <w:r w:rsidR="00F85884" w:rsidRPr="00F85884">
        <w:rPr>
          <w:rFonts w:asciiTheme="minorBidi" w:hAnsiTheme="minorBidi" w:cstheme="minorBidi"/>
          <w:sz w:val="20"/>
          <w:szCs w:val="20"/>
        </w:rPr>
        <w:t>от</w:t>
      </w:r>
      <w:r w:rsidRPr="00F85884">
        <w:rPr>
          <w:rFonts w:asciiTheme="minorBidi" w:hAnsiTheme="minorBidi" w:cstheme="minorBidi"/>
          <w:sz w:val="20"/>
          <w:szCs w:val="20"/>
        </w:rPr>
        <w:t xml:space="preserve"> </w:t>
      </w:r>
      <w:r w:rsidR="00F85884" w:rsidRPr="00F85884">
        <w:rPr>
          <w:rFonts w:asciiTheme="minorBidi" w:hAnsiTheme="minorBidi" w:cstheme="minorBidi"/>
          <w:sz w:val="20"/>
          <w:szCs w:val="20"/>
        </w:rPr>
        <w:t xml:space="preserve"> 12.01</w:t>
      </w:r>
      <w:r w:rsidR="00D8551E" w:rsidRPr="00F85884">
        <w:rPr>
          <w:rFonts w:asciiTheme="minorBidi" w:hAnsiTheme="minorBidi" w:cstheme="minorBidi"/>
          <w:sz w:val="20"/>
          <w:szCs w:val="20"/>
        </w:rPr>
        <w:t>.</w:t>
      </w:r>
      <w:r w:rsidR="00F85884" w:rsidRPr="00F85884">
        <w:rPr>
          <w:rFonts w:asciiTheme="minorBidi" w:hAnsiTheme="minorBidi" w:cstheme="minorBidi"/>
          <w:sz w:val="20"/>
          <w:szCs w:val="20"/>
        </w:rPr>
        <w:t>2017</w:t>
      </w:r>
      <w:proofErr w:type="gramEnd"/>
      <w:r w:rsidRPr="00F85884">
        <w:rPr>
          <w:rFonts w:asciiTheme="minorBidi" w:hAnsiTheme="minorBidi" w:cstheme="minorBidi"/>
          <w:sz w:val="20"/>
          <w:szCs w:val="20"/>
        </w:rPr>
        <w:t xml:space="preserve"> № </w:t>
      </w:r>
      <w:r w:rsidR="005D7942" w:rsidRPr="00F85884">
        <w:rPr>
          <w:rFonts w:asciiTheme="minorBidi" w:hAnsiTheme="minorBidi" w:cstheme="minorBidi"/>
          <w:sz w:val="20"/>
          <w:szCs w:val="20"/>
        </w:rPr>
        <w:t>3</w:t>
      </w:r>
    </w:p>
    <w:p w:rsidR="001B1D73" w:rsidRPr="00F85884" w:rsidRDefault="001B1D73" w:rsidP="001B1D73">
      <w:pPr>
        <w:jc w:val="center"/>
        <w:rPr>
          <w:rFonts w:asciiTheme="minorBidi" w:hAnsiTheme="minorBidi" w:cstheme="minorBidi"/>
          <w:sz w:val="20"/>
          <w:szCs w:val="20"/>
        </w:rPr>
      </w:pPr>
    </w:p>
    <w:p w:rsidR="00A77225" w:rsidRPr="00F85884" w:rsidRDefault="00A77225" w:rsidP="001B1D73">
      <w:pPr>
        <w:jc w:val="center"/>
        <w:rPr>
          <w:rFonts w:asciiTheme="minorBidi" w:hAnsiTheme="minorBidi" w:cstheme="minorBidi"/>
        </w:rPr>
      </w:pPr>
    </w:p>
    <w:p w:rsidR="00F85884" w:rsidRDefault="00F85884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  <w:bookmarkStart w:id="0" w:name="_GoBack"/>
      <w:bookmarkEnd w:id="0"/>
      <w:r w:rsidRPr="00F85884">
        <w:rPr>
          <w:rFonts w:asciiTheme="minorBidi" w:hAnsiTheme="minorBidi" w:cstheme="minorBidi"/>
        </w:rPr>
        <w:t>ПЕРЕЧЕНЬ</w:t>
      </w: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муниципальных услуг </w:t>
      </w:r>
      <w:proofErr w:type="gramStart"/>
      <w:r w:rsidRPr="00F85884">
        <w:rPr>
          <w:rFonts w:asciiTheme="minorBidi" w:hAnsiTheme="minorBidi" w:cstheme="minorBidi"/>
        </w:rPr>
        <w:t>предоставляемых  администрацией</w:t>
      </w:r>
      <w:proofErr w:type="gramEnd"/>
      <w:r w:rsidRPr="00F85884">
        <w:rPr>
          <w:rFonts w:asciiTheme="minorBidi" w:hAnsiTheme="minorBidi" w:cstheme="minorBidi"/>
        </w:rPr>
        <w:t xml:space="preserve">  Верхнекурмоярского сельского поселения Котельниковского муниципального района</w:t>
      </w: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>Волгоградской области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663"/>
        <w:gridCol w:w="3969"/>
      </w:tblGrid>
      <w:tr w:rsidR="001B1D73" w:rsidRPr="00F85884" w:rsidTr="00F85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№</w:t>
            </w:r>
          </w:p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Наименование муниципальных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Наименование органа, ответственного за предоставление услуги</w:t>
            </w:r>
          </w:p>
        </w:tc>
      </w:tr>
      <w:tr w:rsidR="001B1D73" w:rsidRPr="00F85884" w:rsidTr="00F85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 Предоставление выписок об объектах учета из реестра муниципального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F85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в аренду объектов, находящихся в муниципальной собственности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F85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Принятие граждан на учёт в </w:t>
            </w:r>
            <w:proofErr w:type="gramStart"/>
            <w:r w:rsidRPr="00F85884">
              <w:rPr>
                <w:rFonts w:asciiTheme="minorBidi" w:hAnsiTheme="minorBidi" w:cstheme="minorBidi"/>
              </w:rPr>
              <w:t>качестве  нуждающихся</w:t>
            </w:r>
            <w:proofErr w:type="gramEnd"/>
            <w:r w:rsidRPr="00F85884">
              <w:rPr>
                <w:rFonts w:asciiTheme="minorBidi" w:hAnsiTheme="minorBidi" w:cstheme="minorBidi"/>
              </w:rPr>
              <w:t xml:space="preserve"> в жилых помещениях, предоставляемых по договорам социального найма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F85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доступа к </w:t>
            </w:r>
            <w:proofErr w:type="spellStart"/>
            <w:r w:rsidRPr="00F85884">
              <w:rPr>
                <w:rFonts w:asciiTheme="minorBidi" w:hAnsiTheme="minorBidi" w:cstheme="minorBidi"/>
              </w:rPr>
              <w:t>справочно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– поисковому аппарату и базам данных муниципальных библиотек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F85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Предоставление информации о времени и месте театральных представлений, филармонических и эстрадных концертов, киносеансов, культурно-массовых мероприятий поселений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F85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информации о проведении </w:t>
            </w:r>
            <w:proofErr w:type="spellStart"/>
            <w:r w:rsidRPr="00F85884">
              <w:rPr>
                <w:rFonts w:asciiTheme="minorBidi" w:hAnsiTheme="minorBidi" w:cstheme="minorBidi"/>
              </w:rPr>
              <w:t>физкультурно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– оздоровительных и спортивных 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F85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Присвоение адресов объектам адресации, изменение, аннулирование адресов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F85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</w:p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Передача в собственность граждан занимаемых ими жилых помещений муниципального жилищного фонда в порядке приватизации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</w:p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F85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 Согласование переустройства и (или) перепланировки жилых помещений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5D7942" w:rsidRPr="00F85884" w:rsidTr="00F85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42" w:rsidRPr="00F85884" w:rsidRDefault="005D7942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42" w:rsidRPr="00F85884" w:rsidRDefault="005D7942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 Выдача решений о переводе или об отказе в переводе жилых помещений в нежилые помещения или нежилых помещений в жилые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42" w:rsidRPr="00F85884" w:rsidRDefault="005D7942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5D7942" w:rsidRPr="00F85884" w:rsidTr="00F85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42" w:rsidRPr="00F85884" w:rsidRDefault="005D7942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42" w:rsidRPr="00F85884" w:rsidRDefault="005D7942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Выдача градостроительных планов земельных участков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42" w:rsidRPr="00F85884" w:rsidRDefault="005D7942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Верхнекурмоярского сельского </w:t>
            </w:r>
            <w:r w:rsidRPr="00F85884">
              <w:rPr>
                <w:rFonts w:asciiTheme="minorBidi" w:hAnsiTheme="minorBidi" w:cstheme="minorBidi"/>
              </w:rPr>
              <w:lastRenderedPageBreak/>
              <w:t>поселения</w:t>
            </w:r>
          </w:p>
        </w:tc>
      </w:tr>
      <w:tr w:rsidR="005D7942" w:rsidRPr="00F85884" w:rsidTr="00F85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42" w:rsidRPr="00F85884" w:rsidRDefault="005D7942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lastRenderedPageBreak/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42" w:rsidRPr="00F85884" w:rsidRDefault="005D7942" w:rsidP="008F05DD">
            <w:pPr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Выдача справок, выписок из </w:t>
            </w:r>
            <w:proofErr w:type="spellStart"/>
            <w:proofErr w:type="gramStart"/>
            <w:r w:rsidRPr="00F85884">
              <w:rPr>
                <w:rFonts w:asciiTheme="minorBidi" w:hAnsiTheme="minorBidi" w:cstheme="minorBidi"/>
              </w:rPr>
              <w:t>похозяйственных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 книг</w:t>
            </w:r>
            <w:proofErr w:type="gramEnd"/>
            <w:r w:rsidRPr="00F85884">
              <w:rPr>
                <w:rFonts w:asciiTheme="minorBidi" w:hAnsiTheme="minorBidi" w:cstheme="minorBidi"/>
              </w:rPr>
              <w:t xml:space="preserve"> населенных пунктов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42" w:rsidRPr="00F85884" w:rsidRDefault="005D7942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F85884" w:rsidRPr="00F85884" w:rsidTr="00F85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4" w:rsidRPr="00F85884" w:rsidRDefault="00F85884" w:rsidP="008F05D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4" w:rsidRPr="00F85884" w:rsidRDefault="00F85884" w:rsidP="008F05DD">
            <w:pPr>
              <w:spacing w:line="330" w:lineRule="atLeast"/>
              <w:outlineLvl w:val="2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 Предоставление разрешений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4" w:rsidRPr="00F85884" w:rsidRDefault="00F85884" w:rsidP="00ED55C1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F85884" w:rsidRPr="00F85884" w:rsidTr="00F85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4" w:rsidRPr="00F85884" w:rsidRDefault="00F85884" w:rsidP="008F05D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4" w:rsidRPr="00F85884" w:rsidRDefault="00F85884" w:rsidP="008F05DD">
            <w:pPr>
              <w:spacing w:line="330" w:lineRule="atLeast"/>
              <w:outlineLvl w:val="2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порубочного билета и (или) разрешения на пересадку деревьев и кустарников </w:t>
            </w:r>
            <w:proofErr w:type="gramStart"/>
            <w:r w:rsidRPr="00F85884">
              <w:rPr>
                <w:rFonts w:asciiTheme="minorBidi" w:hAnsiTheme="minorBidi" w:cstheme="minorBidi"/>
              </w:rPr>
              <w:t>в  границах</w:t>
            </w:r>
            <w:proofErr w:type="gramEnd"/>
            <w:r w:rsidRPr="00F85884">
              <w:rPr>
                <w:rFonts w:asciiTheme="minorBidi" w:hAnsiTheme="minorBidi" w:cstheme="minorBidi"/>
              </w:rPr>
              <w:t xml:space="preserve"> 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4" w:rsidRPr="00F85884" w:rsidRDefault="00F85884" w:rsidP="00ED55C1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</w:tbl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sectPr w:rsidR="001B1D73" w:rsidRPr="00F85884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73"/>
    <w:rsid w:val="00003ED3"/>
    <w:rsid w:val="000C17D1"/>
    <w:rsid w:val="000D7A38"/>
    <w:rsid w:val="00110253"/>
    <w:rsid w:val="001412F7"/>
    <w:rsid w:val="0015168A"/>
    <w:rsid w:val="001B1D73"/>
    <w:rsid w:val="002176E6"/>
    <w:rsid w:val="0029367F"/>
    <w:rsid w:val="003331FF"/>
    <w:rsid w:val="003E4972"/>
    <w:rsid w:val="00403A57"/>
    <w:rsid w:val="00405D86"/>
    <w:rsid w:val="00420D59"/>
    <w:rsid w:val="004451E1"/>
    <w:rsid w:val="00455DEC"/>
    <w:rsid w:val="004B4DEE"/>
    <w:rsid w:val="004F211A"/>
    <w:rsid w:val="005D7942"/>
    <w:rsid w:val="005E6E11"/>
    <w:rsid w:val="006234B2"/>
    <w:rsid w:val="00706076"/>
    <w:rsid w:val="007105C1"/>
    <w:rsid w:val="007B4038"/>
    <w:rsid w:val="008641BB"/>
    <w:rsid w:val="0089233F"/>
    <w:rsid w:val="008E0273"/>
    <w:rsid w:val="008E298D"/>
    <w:rsid w:val="00926D7E"/>
    <w:rsid w:val="00945D0F"/>
    <w:rsid w:val="009F2F69"/>
    <w:rsid w:val="009F7547"/>
    <w:rsid w:val="00A77225"/>
    <w:rsid w:val="00B00568"/>
    <w:rsid w:val="00BA2E84"/>
    <w:rsid w:val="00BD31FC"/>
    <w:rsid w:val="00C46C91"/>
    <w:rsid w:val="00C9626D"/>
    <w:rsid w:val="00D57743"/>
    <w:rsid w:val="00D8551E"/>
    <w:rsid w:val="00DB6061"/>
    <w:rsid w:val="00DF1341"/>
    <w:rsid w:val="00DF7AEA"/>
    <w:rsid w:val="00E8369D"/>
    <w:rsid w:val="00E907F3"/>
    <w:rsid w:val="00F604D0"/>
    <w:rsid w:val="00F80BD6"/>
    <w:rsid w:val="00F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A9C49-E6C1-4BA6-9C71-F2DF0120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2</cp:revision>
  <cp:lastPrinted>2015-12-29T06:02:00Z</cp:lastPrinted>
  <dcterms:created xsi:type="dcterms:W3CDTF">2017-01-19T12:02:00Z</dcterms:created>
  <dcterms:modified xsi:type="dcterms:W3CDTF">2017-01-19T12:02:00Z</dcterms:modified>
</cp:coreProperties>
</file>